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22E8" w14:textId="39A94B50" w:rsidR="00C05B47" w:rsidRDefault="003D1978">
      <w:r>
        <w:t>On the</w:t>
      </w:r>
      <w:r w:rsidR="006620C1">
        <w:t xml:space="preserve"> Combined spreadsheet in the np3model.xlsx Excel Workbook, </w:t>
      </w:r>
      <w:r w:rsidR="00BF02EC">
        <w:t>we need data from both years 2017 and 2016 in order to make year-to-year comparisons</w:t>
      </w:r>
      <w:r w:rsidR="004D3E04">
        <w:t xml:space="preserve">. </w:t>
      </w:r>
    </w:p>
    <w:p w14:paraId="2EBB1887" w14:textId="6188ACFB" w:rsidR="004D3E04" w:rsidRDefault="004D3E04">
      <w:r>
        <w:t xml:space="preserve">We therefore need a way to pull data for specific years from the </w:t>
      </w:r>
      <w:proofErr w:type="spellStart"/>
      <w:r w:rsidR="00D32794">
        <w:t>Bal</w:t>
      </w:r>
      <w:r w:rsidR="00EE5624">
        <w:t>ance</w:t>
      </w:r>
      <w:r w:rsidR="00D32794">
        <w:t>Sheet</w:t>
      </w:r>
      <w:proofErr w:type="spellEnd"/>
      <w:r w:rsidR="00D32794">
        <w:t xml:space="preserve"> spreadsheet and from the </w:t>
      </w:r>
      <w:proofErr w:type="spellStart"/>
      <w:r w:rsidR="00D32794">
        <w:t>IncomesStatement</w:t>
      </w:r>
      <w:proofErr w:type="spellEnd"/>
      <w:r w:rsidR="00D32794">
        <w:t xml:space="preserve"> spreadsheet.</w:t>
      </w:r>
      <w:r w:rsidR="00C53C77">
        <w:t xml:space="preserve"> </w:t>
      </w:r>
    </w:p>
    <w:p w14:paraId="023B14CD" w14:textId="77777777" w:rsidR="00B52EB8" w:rsidRDefault="00B52EB8"/>
    <w:p w14:paraId="511D9455" w14:textId="6188ACFB" w:rsidR="00C53C77" w:rsidRDefault="00B52EB8">
      <w:r w:rsidRPr="00B52EB8">
        <w:drawing>
          <wp:inline distT="0" distB="0" distL="0" distR="0" wp14:anchorId="58516D84" wp14:editId="5752B4A7">
            <wp:extent cx="512648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8641" cy="75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BDE5" w14:textId="7B22BB00" w:rsidR="00B52EB8" w:rsidRPr="00B52EB8" w:rsidRDefault="00B52EB8" w:rsidP="00B52EB8"/>
    <w:p w14:paraId="4888FC1B" w14:textId="4E718CCF" w:rsidR="00B52EB8" w:rsidRDefault="009C63A3" w:rsidP="00B52EB8">
      <w:r>
        <w:t xml:space="preserve">Since VLOOKUP can only use one column for matching, </w:t>
      </w:r>
      <w:r w:rsidR="00EB5709">
        <w:t>we need to get everything we need in a single column.  This was done in Combined by adding a column to the left of the sheet and populating it with a concatenation of Name and Year.</w:t>
      </w:r>
    </w:p>
    <w:p w14:paraId="7533CAC5" w14:textId="5EF6E525" w:rsidR="005B231A" w:rsidRDefault="005B231A" w:rsidP="00B52EB8"/>
    <w:p w14:paraId="40C1A6C4" w14:textId="2EED1DF5" w:rsidR="005B231A" w:rsidRDefault="005B231A" w:rsidP="00B52EB8">
      <w:r>
        <w:t xml:space="preserve">In order to match, </w:t>
      </w:r>
      <w:r w:rsidR="007A3F69">
        <w:t xml:space="preserve">that same Key needs to be placed on both the </w:t>
      </w:r>
      <w:proofErr w:type="spellStart"/>
      <w:r w:rsidR="007A3F69">
        <w:t>Balan</w:t>
      </w:r>
      <w:r w:rsidR="007F34FF">
        <w:t>ceSheet</w:t>
      </w:r>
      <w:proofErr w:type="spellEnd"/>
      <w:r w:rsidR="007F34FF">
        <w:t xml:space="preserve"> </w:t>
      </w:r>
      <w:r w:rsidR="00264D63">
        <w:t>as shown below</w:t>
      </w:r>
      <w:r w:rsidR="00FB40A7">
        <w:t>.</w:t>
      </w:r>
    </w:p>
    <w:p w14:paraId="59A31BF1" w14:textId="5E0B913D" w:rsidR="00FB40A7" w:rsidRDefault="00071447" w:rsidP="00B52EB8">
      <w:r>
        <w:rPr>
          <w:noProof/>
        </w:rPr>
        <w:drawing>
          <wp:inline distT="0" distB="0" distL="0" distR="0" wp14:anchorId="5C9F1C14" wp14:editId="73A3846A">
            <wp:extent cx="4746812" cy="1787237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37" cy="183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6255" w14:textId="3CDEB4B1" w:rsidR="00657F3B" w:rsidRDefault="00657F3B" w:rsidP="00B52EB8"/>
    <w:p w14:paraId="46C6B65A" w14:textId="61F5CB17" w:rsidR="003C1762" w:rsidRDefault="003C1762" w:rsidP="00B52EB8">
      <w:r>
        <w:t xml:space="preserve">This allows </w:t>
      </w:r>
      <w:r w:rsidR="00447CD2">
        <w:t xml:space="preserve">us to </w:t>
      </w:r>
      <w:r w:rsidR="001A5E8F">
        <w:t xml:space="preserve">retrieve data for a specific institution and a specific year from the </w:t>
      </w:r>
      <w:proofErr w:type="spellStart"/>
      <w:r w:rsidR="001A5E8F">
        <w:t>BalanceSheet</w:t>
      </w:r>
      <w:proofErr w:type="spellEnd"/>
      <w:r w:rsidR="00286C9B">
        <w:t xml:space="preserve"> spreadsheet.  First, the data in the </w:t>
      </w:r>
      <w:proofErr w:type="spellStart"/>
      <w:r w:rsidR="00286C9B">
        <w:t>BalanceSheet</w:t>
      </w:r>
      <w:proofErr w:type="spellEnd"/>
      <w:r w:rsidR="00286C9B">
        <w:t xml:space="preserve"> is </w:t>
      </w:r>
      <w:r w:rsidR="00D77662">
        <w:t xml:space="preserve">selected and defined to be in a Table named Balance.  This table name can then be used to select data without </w:t>
      </w:r>
      <w:r w:rsidR="005974E8">
        <w:t>going through the effort of specifying a range.</w:t>
      </w:r>
    </w:p>
    <w:p w14:paraId="2D7D15D6" w14:textId="10528434" w:rsidR="00253891" w:rsidRDefault="00253891" w:rsidP="00B52EB8">
      <w:r>
        <w:t xml:space="preserve">Let’s assume that we want to retrieve some balance sheet data for Abilene Christian University </w:t>
      </w:r>
      <w:r w:rsidR="00DF5636">
        <w:t>and place it on Row 2 in the Combined sheet.  (See the first figure above).</w:t>
      </w:r>
      <w:r>
        <w:t xml:space="preserve"> </w:t>
      </w:r>
      <w:r w:rsidR="00C23EF5">
        <w:t xml:space="preserve"> </w:t>
      </w:r>
      <w:r w:rsidR="006D7155">
        <w:t>By using the Key in Column B</w:t>
      </w:r>
      <w:r w:rsidR="00151F97">
        <w:t xml:space="preserve"> on the Combined </w:t>
      </w:r>
      <w:r w:rsidR="00C43652">
        <w:t xml:space="preserve">sheet, data from Row 21 on the </w:t>
      </w:r>
      <w:proofErr w:type="spellStart"/>
      <w:r w:rsidR="00C43652">
        <w:t>BalanceSheet</w:t>
      </w:r>
      <w:proofErr w:type="spellEnd"/>
      <w:r w:rsidR="00C43652">
        <w:t xml:space="preserve"> (second figure above).</w:t>
      </w:r>
    </w:p>
    <w:p w14:paraId="48A6865F" w14:textId="67E95322" w:rsidR="00E81433" w:rsidRDefault="00E81433" w:rsidP="00B52EB8">
      <w:r>
        <w:t>VLOOKUP</w:t>
      </w:r>
      <w:r w:rsidR="007621C0">
        <w:t xml:space="preserve"> </w:t>
      </w:r>
      <w:r>
        <w:t>(</w:t>
      </w:r>
      <w:r w:rsidR="000337A8">
        <w:t>B2,</w:t>
      </w:r>
      <w:r w:rsidR="007621C0">
        <w:t xml:space="preserve"> </w:t>
      </w:r>
      <w:r w:rsidR="000337A8">
        <w:t>Balance,4,</w:t>
      </w:r>
      <w:r w:rsidR="007621C0">
        <w:t xml:space="preserve"> </w:t>
      </w:r>
      <w:r w:rsidR="000337A8">
        <w:t xml:space="preserve">FALSE) would retrieve </w:t>
      </w:r>
      <w:r w:rsidR="00556F06">
        <w:t xml:space="preserve">$6,710,746 from the </w:t>
      </w:r>
      <w:proofErr w:type="spellStart"/>
      <w:r w:rsidR="00556F06">
        <w:t>BalanceSheet</w:t>
      </w:r>
      <w:proofErr w:type="spellEnd"/>
      <w:r w:rsidR="00556F06">
        <w:t>.</w:t>
      </w:r>
    </w:p>
    <w:p w14:paraId="744D0729" w14:textId="176A5DED" w:rsidR="00742896" w:rsidRDefault="00467884" w:rsidP="00B52EB8">
      <w:r>
        <w:t xml:space="preserve">Now let’s assume we want to retrieve </w:t>
      </w:r>
      <w:r w:rsidR="00927804">
        <w:t xml:space="preserve">2016 </w:t>
      </w:r>
      <w:r w:rsidR="00E36ADA">
        <w:t xml:space="preserve">data from </w:t>
      </w:r>
      <w:proofErr w:type="spellStart"/>
      <w:r w:rsidR="00E36ADA">
        <w:t>BalanceSheet</w:t>
      </w:r>
      <w:proofErr w:type="spellEnd"/>
      <w:r w:rsidR="00E36ADA">
        <w:t xml:space="preserve"> and place it on the 2017 Row for Abilene</w:t>
      </w:r>
      <w:r w:rsidR="00CD5907">
        <w:t xml:space="preserve"> Christian University. </w:t>
      </w:r>
      <w:r w:rsidR="00585086">
        <w:t xml:space="preserve">The key we need to use in the name of the </w:t>
      </w:r>
      <w:r w:rsidR="00534AA1">
        <w:t>institution (column C on the Combined sheet followed by the year 2016).  We can create this key by con</w:t>
      </w:r>
      <w:r w:rsidR="008C0FFB">
        <w:t xml:space="preserve">catenating these two pieces </w:t>
      </w:r>
      <w:r w:rsidR="00742896">
        <w:t>of information together (CONCAT(C2,2016)).</w:t>
      </w:r>
    </w:p>
    <w:p w14:paraId="66A1FBED" w14:textId="7012BAB0" w:rsidR="00742896" w:rsidRDefault="007621C0" w:rsidP="00B52EB8">
      <w:r>
        <w:lastRenderedPageBreak/>
        <w:t>The statement to retrieve the data for year 2016 is</w:t>
      </w:r>
    </w:p>
    <w:p w14:paraId="1990F30B" w14:textId="66A45E0F" w:rsidR="007621C0" w:rsidRDefault="007621C0" w:rsidP="00B52EB8">
      <w:r>
        <w:t>VLOOKUP (CONCAT(c2,2016), Balance,4, FALSE).  This s</w:t>
      </w:r>
      <w:r w:rsidR="004D2F9F">
        <w:t xml:space="preserve">tatement will retrieve $4,441,212 from row 20 in the </w:t>
      </w:r>
      <w:proofErr w:type="spellStart"/>
      <w:r w:rsidR="004D2F9F">
        <w:t>BalanceSheet</w:t>
      </w:r>
      <w:proofErr w:type="spellEnd"/>
      <w:r w:rsidR="004D2F9F">
        <w:t xml:space="preserve">. </w:t>
      </w:r>
    </w:p>
    <w:p w14:paraId="4AB9643A" w14:textId="0E51FC53" w:rsidR="00D532FE" w:rsidRDefault="00D532FE" w:rsidP="00B52EB8">
      <w:r>
        <w:t>Using these two statement</w:t>
      </w:r>
      <w:r w:rsidR="001D406E">
        <w:t xml:space="preserve">s </w:t>
      </w:r>
      <w:r>
        <w:t xml:space="preserve">in Row 2 of the </w:t>
      </w:r>
      <w:r w:rsidR="00480363">
        <w:t>sheet Combined</w:t>
      </w:r>
      <w:r>
        <w:t xml:space="preserve"> allows us to get data from both year 2017 and year 2016 into the same row on the </w:t>
      </w:r>
      <w:r w:rsidR="00480363">
        <w:t>sheet Combined.</w:t>
      </w:r>
    </w:p>
    <w:p w14:paraId="6AACD739" w14:textId="31681F58" w:rsidR="001D406E" w:rsidRDefault="00480363" w:rsidP="00B52EB8">
      <w:r>
        <w:t>The easiest way to limit sheet Combined to only rows for year 2016 is to setup a filter on the Year column (Column G) in the first figure.</w:t>
      </w:r>
      <w:r w:rsidR="00BA0A4F">
        <w:t xml:space="preserve">  </w:t>
      </w:r>
      <w:r w:rsidR="00B308C1">
        <w:t>If you were to save sheet Combined as a csv file, the filtered-out row</w:t>
      </w:r>
      <w:r w:rsidR="0085426E">
        <w:t>s would appear in the csv file.  To avoid that, copy the filtered Combined sheet to a new sheet.  In the spreadsheet being used in this unit, the name of that new sheet is Combined2017.</w:t>
      </w:r>
      <w:r w:rsidR="006D4C55">
        <w:t xml:space="preserve"> </w:t>
      </w:r>
      <w:r w:rsidR="00A7053D">
        <w:t>The sheet Combined2017 can then be used to save a csv file that can be input to other analysis programs such as “R” or Tableau.</w:t>
      </w:r>
      <w:bookmarkStart w:id="0" w:name="_GoBack"/>
      <w:bookmarkEnd w:id="0"/>
    </w:p>
    <w:p w14:paraId="6BF452E0" w14:textId="77777777" w:rsidR="001D406E" w:rsidRDefault="001D406E" w:rsidP="00B52EB8"/>
    <w:p w14:paraId="24575DB5" w14:textId="77777777" w:rsidR="00556F06" w:rsidRPr="00B52EB8" w:rsidRDefault="00556F06" w:rsidP="00B52EB8"/>
    <w:sectPr w:rsidR="00556F06" w:rsidRPr="00B5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B2"/>
    <w:rsid w:val="000337A8"/>
    <w:rsid w:val="00071447"/>
    <w:rsid w:val="00151F97"/>
    <w:rsid w:val="001A5E8F"/>
    <w:rsid w:val="001D406E"/>
    <w:rsid w:val="00253891"/>
    <w:rsid w:val="00264D63"/>
    <w:rsid w:val="00286C9B"/>
    <w:rsid w:val="00396BB2"/>
    <w:rsid w:val="003C1762"/>
    <w:rsid w:val="003D1978"/>
    <w:rsid w:val="003F6842"/>
    <w:rsid w:val="00447CD2"/>
    <w:rsid w:val="00467884"/>
    <w:rsid w:val="00480363"/>
    <w:rsid w:val="004D2F9F"/>
    <w:rsid w:val="004D3E04"/>
    <w:rsid w:val="00534AA1"/>
    <w:rsid w:val="00556F06"/>
    <w:rsid w:val="00585086"/>
    <w:rsid w:val="005974E8"/>
    <w:rsid w:val="005B231A"/>
    <w:rsid w:val="00657F3B"/>
    <w:rsid w:val="006620C1"/>
    <w:rsid w:val="006D4C55"/>
    <w:rsid w:val="006D7155"/>
    <w:rsid w:val="00742896"/>
    <w:rsid w:val="007621C0"/>
    <w:rsid w:val="007A3F69"/>
    <w:rsid w:val="007F34FF"/>
    <w:rsid w:val="0085426E"/>
    <w:rsid w:val="008C0FFB"/>
    <w:rsid w:val="00927804"/>
    <w:rsid w:val="009C63A3"/>
    <w:rsid w:val="00A7053D"/>
    <w:rsid w:val="00B00B40"/>
    <w:rsid w:val="00B308C1"/>
    <w:rsid w:val="00B52EB8"/>
    <w:rsid w:val="00BA0A4F"/>
    <w:rsid w:val="00BF02EC"/>
    <w:rsid w:val="00C05B47"/>
    <w:rsid w:val="00C23EF5"/>
    <w:rsid w:val="00C43652"/>
    <w:rsid w:val="00C53C77"/>
    <w:rsid w:val="00CC6B9B"/>
    <w:rsid w:val="00CD5907"/>
    <w:rsid w:val="00D32794"/>
    <w:rsid w:val="00D532FE"/>
    <w:rsid w:val="00D77662"/>
    <w:rsid w:val="00DF5636"/>
    <w:rsid w:val="00E36ADA"/>
    <w:rsid w:val="00E81433"/>
    <w:rsid w:val="00EB5709"/>
    <w:rsid w:val="00EE5624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19CB"/>
  <w15:chartTrackingRefBased/>
  <w15:docId w15:val="{EDBAD733-5E12-4EC9-BA29-2BA55AB9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Miller</dc:creator>
  <cp:keywords/>
  <dc:description/>
  <cp:lastModifiedBy>Jim Miller</cp:lastModifiedBy>
  <cp:revision>54</cp:revision>
  <cp:lastPrinted>2019-04-14T19:11:00Z</cp:lastPrinted>
  <dcterms:created xsi:type="dcterms:W3CDTF">2019-04-14T19:09:00Z</dcterms:created>
  <dcterms:modified xsi:type="dcterms:W3CDTF">2019-04-15T03:14:00Z</dcterms:modified>
</cp:coreProperties>
</file>